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71431659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32"/>
          <w:szCs w:val="28"/>
        </w:rPr>
      </w:sdtEndPr>
      <w:sdtContent>
        <w:tbl>
          <w:tblPr>
            <w:tblpPr w:leftFromText="187" w:rightFromText="187" w:vertAnchor="page" w:horzAnchor="margin" w:tblpXSpec="center" w:tblpY="4823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349"/>
          </w:tblGrid>
          <w:tr w:rsidR="00352E10" w:rsidTr="00CD5155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3275B21DCCE149F08E4F2530C9A95D5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32"/>
                </w:rPr>
              </w:sdtEndPr>
              <w:sdtContent>
                <w:tc>
                  <w:tcPr>
                    <w:tcW w:w="83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52E10" w:rsidRDefault="00352E10" w:rsidP="00CD5155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352E10">
                      <w:rPr>
                        <w:rFonts w:ascii="Times New Roman" w:eastAsiaTheme="majorEastAsia" w:hAnsi="Times New Roman" w:cs="Times New Roman"/>
                        <w:sz w:val="32"/>
                      </w:rPr>
                      <w:t xml:space="preserve">МБДОУ детский сад «Звездочка» </w:t>
                    </w:r>
                    <w:proofErr w:type="spellStart"/>
                    <w:r w:rsidRPr="00352E10">
                      <w:rPr>
                        <w:rFonts w:ascii="Times New Roman" w:eastAsiaTheme="majorEastAsia" w:hAnsi="Times New Roman" w:cs="Times New Roman"/>
                        <w:sz w:val="32"/>
                      </w:rPr>
                      <w:t>г</w:t>
                    </w:r>
                    <w:proofErr w:type="gramStart"/>
                    <w:r w:rsidRPr="00352E10">
                      <w:rPr>
                        <w:rFonts w:ascii="Times New Roman" w:eastAsiaTheme="majorEastAsia" w:hAnsi="Times New Roman" w:cs="Times New Roman"/>
                        <w:sz w:val="32"/>
                      </w:rPr>
                      <w:t>.З</w:t>
                    </w:r>
                    <w:proofErr w:type="gramEnd"/>
                    <w:r w:rsidRPr="00352E10">
                      <w:rPr>
                        <w:rFonts w:ascii="Times New Roman" w:eastAsiaTheme="majorEastAsia" w:hAnsi="Times New Roman" w:cs="Times New Roman"/>
                        <w:sz w:val="32"/>
                      </w:rPr>
                      <w:t>ернограда</w:t>
                    </w:r>
                    <w:proofErr w:type="spellEnd"/>
                  </w:p>
                </w:tc>
              </w:sdtContent>
            </w:sdt>
          </w:tr>
          <w:tr w:rsidR="00352E10" w:rsidTr="00CD5155">
            <w:tc>
              <w:tcPr>
                <w:tcW w:w="8349" w:type="dxa"/>
              </w:tcPr>
              <w:sdt>
                <w:sdtPr>
                  <w:rPr>
                    <w:rFonts w:ascii="Times New Roman" w:eastAsia="Times New Roman" w:hAnsi="Times New Roman" w:cs="Times New Roman"/>
                    <w:b/>
                    <w:sz w:val="56"/>
                    <w:szCs w:val="28"/>
                  </w:rPr>
                  <w:alias w:val="Название"/>
                  <w:id w:val="13406919"/>
                  <w:placeholder>
                    <w:docPart w:val="81D18F55EA484EBEA033BE3CA61FC13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52E10" w:rsidRDefault="005163BD" w:rsidP="00CD5155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5163BD">
                      <w:rPr>
                        <w:rFonts w:ascii="Times New Roman" w:eastAsia="Times New Roman" w:hAnsi="Times New Roman" w:cs="Times New Roman"/>
                        <w:b/>
                        <w:sz w:val="56"/>
                        <w:szCs w:val="28"/>
                      </w:rPr>
                      <w:t xml:space="preserve"> </w:t>
                    </w:r>
                    <w:r w:rsidRPr="005163BD">
                      <w:rPr>
                        <w:rFonts w:ascii="Times New Roman" w:eastAsia="Times New Roman" w:hAnsi="Times New Roman" w:cs="Times New Roman"/>
                        <w:b/>
                        <w:sz w:val="56"/>
                        <w:szCs w:val="28"/>
                      </w:rPr>
                      <w:t>Проект «Дни Воинской славы» в старшей группе «Почемучки»</w:t>
                    </w:r>
                  </w:p>
                </w:sdtContent>
              </w:sdt>
            </w:tc>
          </w:tr>
          <w:tr w:rsidR="00352E10" w:rsidTr="00CD5155">
            <w:tc>
              <w:tcPr>
                <w:tcW w:w="834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163BD" w:rsidRPr="005163BD" w:rsidRDefault="005163BD" w:rsidP="00CD5155">
                <w:pPr>
                  <w:pStyle w:val="a6"/>
                  <w:jc w:val="right"/>
                  <w:rPr>
                    <w:rFonts w:ascii="Times New Roman" w:eastAsiaTheme="majorEastAsia" w:hAnsi="Times New Roman" w:cs="Times New Roman"/>
                    <w:sz w:val="32"/>
                  </w:rPr>
                </w:pPr>
                <w:r w:rsidRPr="005163BD">
                  <w:rPr>
                    <w:rFonts w:ascii="Times New Roman" w:eastAsiaTheme="majorEastAsia" w:hAnsi="Times New Roman" w:cs="Times New Roman"/>
                    <w:i/>
                    <w:sz w:val="32"/>
                  </w:rPr>
                  <w:t xml:space="preserve">Педагоги группы: </w:t>
                </w:r>
                <w:r w:rsidRPr="005163BD">
                  <w:rPr>
                    <w:rFonts w:ascii="Times New Roman" w:eastAsiaTheme="majorEastAsia" w:hAnsi="Times New Roman" w:cs="Times New Roman"/>
                    <w:sz w:val="32"/>
                  </w:rPr>
                  <w:t xml:space="preserve"> </w:t>
                </w:r>
                <w:proofErr w:type="spellStart"/>
                <w:r w:rsidRPr="005163BD">
                  <w:rPr>
                    <w:rFonts w:ascii="Times New Roman" w:eastAsiaTheme="majorEastAsia" w:hAnsi="Times New Roman" w:cs="Times New Roman"/>
                    <w:sz w:val="32"/>
                  </w:rPr>
                  <w:t>Аврята</w:t>
                </w:r>
                <w:proofErr w:type="spellEnd"/>
                <w:r w:rsidRPr="005163BD">
                  <w:rPr>
                    <w:rFonts w:ascii="Times New Roman" w:eastAsiaTheme="majorEastAsia" w:hAnsi="Times New Roman" w:cs="Times New Roman"/>
                    <w:sz w:val="32"/>
                  </w:rPr>
                  <w:t xml:space="preserve"> Л.В.,</w:t>
                </w:r>
              </w:p>
              <w:p w:rsidR="00352E10" w:rsidRPr="005163BD" w:rsidRDefault="005163BD" w:rsidP="00CD5155">
                <w:pPr>
                  <w:pStyle w:val="a6"/>
                  <w:jc w:val="right"/>
                  <w:rPr>
                    <w:rFonts w:ascii="Times New Roman" w:eastAsiaTheme="majorEastAsia" w:hAnsi="Times New Roman" w:cs="Times New Roman"/>
                    <w:sz w:val="32"/>
                  </w:rPr>
                </w:pPr>
                <w:r w:rsidRPr="005163BD">
                  <w:rPr>
                    <w:rFonts w:ascii="Times New Roman" w:eastAsiaTheme="majorEastAsia" w:hAnsi="Times New Roman" w:cs="Times New Roman"/>
                    <w:sz w:val="32"/>
                  </w:rPr>
                  <w:t>Данильченко О.С.,</w:t>
                </w:r>
              </w:p>
              <w:p w:rsidR="005163BD" w:rsidRPr="005163BD" w:rsidRDefault="005163BD" w:rsidP="00CD5155">
                <w:pPr>
                  <w:pStyle w:val="a6"/>
                  <w:jc w:val="right"/>
                  <w:rPr>
                    <w:rFonts w:ascii="Times New Roman" w:eastAsiaTheme="majorEastAsia" w:hAnsi="Times New Roman" w:cs="Times New Roman"/>
                    <w:sz w:val="32"/>
                  </w:rPr>
                </w:pPr>
                <w:proofErr w:type="spellStart"/>
                <w:r w:rsidRPr="005163BD">
                  <w:rPr>
                    <w:rFonts w:ascii="Times New Roman" w:eastAsiaTheme="majorEastAsia" w:hAnsi="Times New Roman" w:cs="Times New Roman"/>
                    <w:sz w:val="32"/>
                  </w:rPr>
                  <w:t>Багайскова</w:t>
                </w:r>
                <w:proofErr w:type="spellEnd"/>
                <w:r w:rsidRPr="005163BD">
                  <w:rPr>
                    <w:rFonts w:ascii="Times New Roman" w:eastAsiaTheme="majorEastAsia" w:hAnsi="Times New Roman" w:cs="Times New Roman"/>
                    <w:sz w:val="32"/>
                  </w:rPr>
                  <w:t xml:space="preserve"> М.А.</w:t>
                </w:r>
              </w:p>
              <w:p w:rsidR="005163BD" w:rsidRDefault="008E15A0" w:rsidP="00CD5155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8D0480E" wp14:editId="09690679">
                      <wp:extent cx="4176000" cy="4176000"/>
                      <wp:effectExtent l="0" t="0" r="0" b="0"/>
                      <wp:docPr id="3" name="Рисунок 3" descr="С Днём Победы!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С Днём Победы!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76000" cy="417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0" w:name="_GoBack"/>
                <w:bookmarkEnd w:id="0"/>
              </w:p>
            </w:tc>
          </w:tr>
        </w:tbl>
        <w:p w:rsidR="00352E10" w:rsidRDefault="002A370C">
          <w:r>
            <w:rPr>
              <w:noProof/>
              <w:lang w:eastAsia="ru-RU"/>
            </w:rPr>
            <w:drawing>
              <wp:inline distT="0" distB="0" distL="0" distR="0" wp14:anchorId="1D2A0B14" wp14:editId="70F7BDCD">
                <wp:extent cx="6480810" cy="1631276"/>
                <wp:effectExtent l="0" t="0" r="0" b="7620"/>
                <wp:docPr id="1" name="Рисунок 1" descr="http://ou58.omsk.obr55.ru/files/2019/02/r9rxR7ZJI5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u58.omsk.obr55.ru/files/2019/02/r9rxR7ZJI5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810" cy="163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52E10" w:rsidRDefault="00352E1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349"/>
          </w:tblGrid>
          <w:tr w:rsidR="00352E1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52E10" w:rsidRDefault="00352E10">
                <w:pPr>
                  <w:pStyle w:val="a6"/>
                  <w:rPr>
                    <w:color w:val="4F81BD" w:themeColor="accent1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/>
                    <w:sz w:val="32"/>
                  </w:rPr>
                  <w:alias w:val="Дата"/>
                  <w:id w:val="13406932"/>
                  <w:placeholder>
                    <w:docPart w:val="A97ED369B7FA49F4A6E7D0A3EFCDAF4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12-0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52E10" w:rsidRPr="007812ED" w:rsidRDefault="005163BD" w:rsidP="005163BD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7812ED">
                      <w:rPr>
                        <w:rFonts w:ascii="Times New Roman" w:hAnsi="Times New Roman" w:cs="Times New Roman"/>
                        <w:b/>
                        <w:sz w:val="32"/>
                      </w:rPr>
                      <w:t>06.12.2019</w:t>
                    </w:r>
                  </w:p>
                </w:sdtContent>
              </w:sdt>
              <w:p w:rsidR="00352E10" w:rsidRDefault="00352E10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352E10" w:rsidRDefault="00352E10"/>
        <w:p w:rsidR="00352E10" w:rsidRDefault="00352E1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  <w:br w:type="page"/>
          </w:r>
        </w:p>
      </w:sdtContent>
    </w:sdt>
    <w:p w:rsidR="00DB66FB" w:rsidRPr="00D03B99" w:rsidRDefault="00784FEF" w:rsidP="00D03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03B9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Проект</w:t>
      </w:r>
      <w:r w:rsidR="00D03B99" w:rsidRPr="00D03B9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0F060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«Дни</w:t>
      </w:r>
      <w:r w:rsidR="00DB66FB" w:rsidRPr="00D03B9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Воинской славы»</w:t>
      </w:r>
      <w:r w:rsidR="00D03B99" w:rsidRPr="00D03B9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DB66FB" w:rsidRPr="00D03B9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 старшей группе</w:t>
      </w:r>
      <w:r w:rsidR="009B2540" w:rsidRPr="00D03B9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«Почемучки»</w:t>
      </w:r>
    </w:p>
    <w:p w:rsidR="009B2540" w:rsidRPr="009B2540" w:rsidRDefault="009B2540" w:rsidP="009B2540">
      <w:pPr>
        <w:pStyle w:val="1"/>
        <w:spacing w:after="214"/>
        <w:ind w:left="10"/>
        <w:jc w:val="center"/>
        <w:rPr>
          <w:sz w:val="28"/>
          <w:szCs w:val="28"/>
        </w:rPr>
      </w:pPr>
      <w:r w:rsidRPr="009B2540">
        <w:rPr>
          <w:sz w:val="28"/>
          <w:szCs w:val="28"/>
        </w:rPr>
        <w:t xml:space="preserve">Информационная карта проекта </w:t>
      </w:r>
    </w:p>
    <w:p w:rsidR="009B2540" w:rsidRPr="00D72155" w:rsidRDefault="009B2540" w:rsidP="009B2540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72155">
        <w:rPr>
          <w:rFonts w:ascii="Times New Roman" w:hAnsi="Times New Roman" w:cs="Times New Roman"/>
          <w:sz w:val="28"/>
          <w:szCs w:val="28"/>
          <w:u w:val="single" w:color="000000"/>
        </w:rPr>
        <w:t>Автор проекта:</w:t>
      </w:r>
      <w:r w:rsidRPr="00D72155">
        <w:rPr>
          <w:rFonts w:ascii="Times New Roman" w:hAnsi="Times New Roman" w:cs="Times New Roman"/>
          <w:sz w:val="28"/>
          <w:szCs w:val="28"/>
        </w:rPr>
        <w:t xml:space="preserve"> Аврята Лидия Викторовна </w:t>
      </w:r>
    </w:p>
    <w:p w:rsidR="009B2540" w:rsidRPr="00D72155" w:rsidRDefault="009B2540" w:rsidP="009B2540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72155">
        <w:rPr>
          <w:rFonts w:ascii="Times New Roman" w:hAnsi="Times New Roman" w:cs="Times New Roman"/>
          <w:sz w:val="28"/>
          <w:szCs w:val="28"/>
          <w:u w:val="single" w:color="000000"/>
        </w:rPr>
        <w:t>Участники проекта:</w:t>
      </w:r>
      <w:r w:rsidRPr="00D72155">
        <w:rPr>
          <w:rFonts w:ascii="Times New Roman" w:hAnsi="Times New Roman" w:cs="Times New Roman"/>
          <w:sz w:val="28"/>
          <w:szCs w:val="28"/>
        </w:rPr>
        <w:t xml:space="preserve"> педагоги, воспитанники, родители. </w:t>
      </w:r>
    </w:p>
    <w:p w:rsidR="009B2540" w:rsidRPr="00D72155" w:rsidRDefault="009B2540" w:rsidP="009B2540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72155">
        <w:rPr>
          <w:rFonts w:ascii="Times New Roman" w:hAnsi="Times New Roman" w:cs="Times New Roman"/>
          <w:sz w:val="28"/>
          <w:szCs w:val="28"/>
          <w:u w:val="single" w:color="000000"/>
        </w:rPr>
        <w:t>Тип проекта:</w:t>
      </w:r>
      <w:r w:rsidRPr="00D72155">
        <w:rPr>
          <w:rFonts w:ascii="Times New Roman" w:hAnsi="Times New Roman" w:cs="Times New Roman"/>
          <w:sz w:val="28"/>
          <w:szCs w:val="28"/>
        </w:rPr>
        <w:t xml:space="preserve"> познавательно - исследовательский.  </w:t>
      </w:r>
    </w:p>
    <w:p w:rsidR="009B2540" w:rsidRPr="00D72155" w:rsidRDefault="009B2540" w:rsidP="009B2540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72155">
        <w:rPr>
          <w:rFonts w:ascii="Times New Roman" w:hAnsi="Times New Roman" w:cs="Times New Roman"/>
          <w:sz w:val="28"/>
          <w:szCs w:val="28"/>
          <w:u w:val="single" w:color="000000"/>
        </w:rPr>
        <w:t>По числу участников проекта:</w:t>
      </w:r>
      <w:r w:rsidRPr="00D72155">
        <w:rPr>
          <w:rFonts w:ascii="Times New Roman" w:hAnsi="Times New Roman" w:cs="Times New Roman"/>
          <w:sz w:val="28"/>
          <w:szCs w:val="28"/>
        </w:rPr>
        <w:t xml:space="preserve"> групповой (18 человек). </w:t>
      </w:r>
    </w:p>
    <w:p w:rsidR="009B2540" w:rsidRPr="00D72155" w:rsidRDefault="009B2540" w:rsidP="009B2540">
      <w:pPr>
        <w:spacing w:after="0" w:line="240" w:lineRule="auto"/>
        <w:ind w:left="-5" w:right="-15"/>
        <w:rPr>
          <w:rFonts w:ascii="Times New Roman" w:hAnsi="Times New Roman" w:cs="Times New Roman"/>
          <w:sz w:val="28"/>
          <w:szCs w:val="28"/>
        </w:rPr>
      </w:pPr>
      <w:r w:rsidRPr="00D72155">
        <w:rPr>
          <w:rFonts w:ascii="Times New Roman" w:hAnsi="Times New Roman" w:cs="Times New Roman"/>
          <w:sz w:val="28"/>
          <w:szCs w:val="28"/>
          <w:u w:val="single" w:color="000000"/>
        </w:rPr>
        <w:t>Возраст воспитанников</w:t>
      </w:r>
      <w:r w:rsidRPr="00D72155">
        <w:rPr>
          <w:rFonts w:ascii="Times New Roman" w:hAnsi="Times New Roman" w:cs="Times New Roman"/>
          <w:sz w:val="28"/>
          <w:szCs w:val="28"/>
        </w:rPr>
        <w:t xml:space="preserve">: 5-6 лет. </w:t>
      </w:r>
    </w:p>
    <w:p w:rsidR="00EA673D" w:rsidRDefault="009B2540" w:rsidP="00D03B99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72155">
        <w:rPr>
          <w:rFonts w:ascii="Times New Roman" w:hAnsi="Times New Roman" w:cs="Times New Roman"/>
          <w:sz w:val="28"/>
          <w:szCs w:val="28"/>
          <w:u w:val="single" w:color="000000"/>
        </w:rPr>
        <w:t>Сроки проведения</w:t>
      </w:r>
      <w:r w:rsidRPr="00D721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7215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D72155"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F81E26" w:rsidRDefault="00F81E26" w:rsidP="00D03B99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F81E26" w:rsidRDefault="00F81E26" w:rsidP="00F81E2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используемые в реализации проекта</w:t>
      </w:r>
    </w:p>
    <w:p w:rsidR="005163BD" w:rsidRPr="00A0478D" w:rsidRDefault="005163BD" w:rsidP="00F81E26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F81E26" w:rsidRPr="00F81E26" w:rsidRDefault="00F81E26" w:rsidP="00F81E26">
      <w:pPr>
        <w:pStyle w:val="a5"/>
        <w:numPr>
          <w:ilvl w:val="0"/>
          <w:numId w:val="9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экскурсии, оформление уголка</w:t>
      </w:r>
      <w:r w:rsidRPr="00F81E26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F81E26" w:rsidRPr="00F81E26" w:rsidRDefault="00F81E26" w:rsidP="00F81E26">
      <w:pPr>
        <w:pStyle w:val="a5"/>
        <w:numPr>
          <w:ilvl w:val="0"/>
          <w:numId w:val="9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беседы, наблюдения, чтение художественной литературы, заучивание стихотворений, дидактические игры, сюжетно-ролевые игры, подвижные игры.</w:t>
      </w:r>
      <w:proofErr w:type="gramEnd"/>
    </w:p>
    <w:p w:rsidR="00F81E26" w:rsidRPr="00F81E26" w:rsidRDefault="00F81E26" w:rsidP="00F81E26">
      <w:pPr>
        <w:pStyle w:val="a5"/>
        <w:numPr>
          <w:ilvl w:val="0"/>
          <w:numId w:val="9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выставки работ, конкурсы, выступления, сбор фотоматериалов, рассматривание иллюстраций.</w:t>
      </w:r>
    </w:p>
    <w:p w:rsidR="00F81E26" w:rsidRPr="00F81E26" w:rsidRDefault="00F81E26" w:rsidP="00F81E26">
      <w:pPr>
        <w:pStyle w:val="a5"/>
        <w:numPr>
          <w:ilvl w:val="0"/>
          <w:numId w:val="9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произведений.</w:t>
      </w:r>
    </w:p>
    <w:p w:rsidR="00F81E26" w:rsidRPr="00733FD4" w:rsidRDefault="00F81E26" w:rsidP="00F81E26">
      <w:pPr>
        <w:pStyle w:val="a5"/>
        <w:numPr>
          <w:ilvl w:val="0"/>
          <w:numId w:val="9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733FD4" w:rsidRPr="00733FD4" w:rsidRDefault="00733FD4" w:rsidP="00733FD4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F81E26" w:rsidRDefault="00F81E26" w:rsidP="00F81E2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</w:t>
      </w:r>
      <w:r w:rsidR="0051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ганизации по реализации проекта</w:t>
      </w:r>
    </w:p>
    <w:p w:rsidR="005163BD" w:rsidRPr="00A0478D" w:rsidRDefault="005163BD" w:rsidP="00F81E26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F81E26" w:rsidRPr="00F81E26" w:rsidRDefault="00F81E26" w:rsidP="00F81E26">
      <w:pPr>
        <w:pStyle w:val="a5"/>
        <w:numPr>
          <w:ilvl w:val="0"/>
          <w:numId w:val="8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 детей и родителей воспитанников (рисование, творческие конкурсы).</w:t>
      </w:r>
    </w:p>
    <w:p w:rsidR="00F81E26" w:rsidRPr="00F81E26" w:rsidRDefault="00F81E26" w:rsidP="00F81E26">
      <w:pPr>
        <w:pStyle w:val="a5"/>
        <w:numPr>
          <w:ilvl w:val="0"/>
          <w:numId w:val="8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деятельность: НОД, решение проблемных задач.</w:t>
      </w:r>
    </w:p>
    <w:p w:rsidR="00F81E26" w:rsidRPr="00F81E26" w:rsidRDefault="00F81E26" w:rsidP="00F81E26">
      <w:pPr>
        <w:pStyle w:val="a5"/>
        <w:numPr>
          <w:ilvl w:val="0"/>
          <w:numId w:val="8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 использованием икт: просмотр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зентаций, просмотр фильмов про в</w:t>
      </w:r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ойну.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</w:t>
      </w:r>
    </w:p>
    <w:p w:rsidR="00F81E26" w:rsidRPr="00F81E26" w:rsidRDefault="00F81E26" w:rsidP="00F81E26">
      <w:pPr>
        <w:pStyle w:val="a5"/>
        <w:numPr>
          <w:ilvl w:val="0"/>
          <w:numId w:val="8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81E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Совместная деятельность.</w:t>
      </w:r>
    </w:p>
    <w:p w:rsidR="00F81E26" w:rsidRDefault="00F81E26" w:rsidP="00D03B99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D03B99" w:rsidRDefault="009B2540" w:rsidP="00D03B99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7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3D" w:rsidRDefault="00EA673D" w:rsidP="00EA673D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673D">
        <w:rPr>
          <w:rFonts w:ascii="Times New Roman" w:hAnsi="Times New Roman" w:cs="Times New Roman"/>
          <w:b/>
          <w:sz w:val="28"/>
          <w:szCs w:val="28"/>
          <w:u w:val="single" w:color="000000"/>
        </w:rPr>
        <w:t>Паспорт проекта</w:t>
      </w:r>
    </w:p>
    <w:p w:rsidR="00F81E26" w:rsidRDefault="00F81E26" w:rsidP="00EA673D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</w:p>
    <w:p w:rsidR="00F81E26" w:rsidRDefault="00F81E26" w:rsidP="00F81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F81E26" w:rsidRPr="00784FEF" w:rsidRDefault="00F81E26" w:rsidP="007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 нравственно-патриотического воспитания детей дошкольного возраста, является одной из первостепенных для современного общества. В настоящее время - воспитание патриотизма, гражданственности – достаточно трудная задача, решение которой требует терпения и такта. Подчас, в современных семьях подобные вопросы не считаются важными и заслуживающими должного внимания. 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F81E26" w:rsidRPr="00784FEF" w:rsidRDefault="00F81E26" w:rsidP="007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 славится наша страна своими защитниками, которые охраняли границы Родины и защищали ее от врагов. Знакомя дошкольников с понятием «защитники Отечества», мы зарождаем в них чувства гордости и любви к Родине и тем, кто ее защищает.</w:t>
      </w:r>
    </w:p>
    <w:p w:rsidR="00F81E26" w:rsidRDefault="00F81E26" w:rsidP="007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 проект</w:t>
      </w:r>
      <w:r w:rsidRPr="0078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лишний раз рассказать детям, что такое смелость и отвага, привить любовь к своей стране, воспитать патриотов, чувство гордости за свою армию и вызвать желание быть похожим на смелых и отважных воинов своей страны, является отличной возможностью воспитать чувство гордости за свой народ, за армию, Родину.</w:t>
      </w:r>
    </w:p>
    <w:p w:rsidR="00F81E26" w:rsidRPr="00A64FAF" w:rsidRDefault="00F81E26" w:rsidP="007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r w:rsidRPr="000F0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Воинской славы</w:t>
      </w:r>
      <w:r w:rsidRPr="00A6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F81E26" w:rsidRPr="00A64FAF" w:rsidRDefault="00F81E26" w:rsidP="0073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</w:p>
    <w:p w:rsidR="00112F25" w:rsidRDefault="00112F25" w:rsidP="00733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155" w:rsidRDefault="00D72155" w:rsidP="00D0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проекта</w:t>
      </w:r>
      <w:r w:rsidRPr="00D7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 </w:t>
      </w:r>
      <w:r w:rsidRPr="00D7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2155" w:rsidRDefault="00D72155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возрасте</w:t>
      </w:r>
      <w:r w:rsidRPr="00D7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знают о Великой Отечественной войне.</w:t>
      </w:r>
    </w:p>
    <w:p w:rsidR="000F0600" w:rsidRPr="00A64FAF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опрошенных родителей считают, что патриотическим воспитанием должны заниматься в основном образовательные учреждения и начинаться оно должно со школьного возраста и в семье этим вопросам уделяют минимум внимания.</w:t>
      </w:r>
    </w:p>
    <w:p w:rsidR="00112F25" w:rsidRPr="00D03B99" w:rsidRDefault="00112F25" w:rsidP="000F06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72155" w:rsidRDefault="00D72155" w:rsidP="009B2540">
      <w:pPr>
        <w:spacing w:after="0"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D03B99" w:rsidRDefault="00D03B99" w:rsidP="00D0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дошкольного возраста чувство патриотизма, гордости и уважения за Российскую армию.</w:t>
      </w:r>
    </w:p>
    <w:p w:rsidR="00112F25" w:rsidRPr="00784FEF" w:rsidRDefault="00112F25" w:rsidP="00D0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10" w:rsidRDefault="00D72155" w:rsidP="009B2540">
      <w:pPr>
        <w:spacing w:after="55" w:line="240" w:lineRule="auto"/>
        <w:ind w:left="-5" w:righ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9B2540" w:rsidRPr="00D72155" w:rsidRDefault="009B2540" w:rsidP="009B2540">
      <w:pPr>
        <w:spacing w:after="55" w:line="240" w:lineRule="auto"/>
        <w:ind w:left="-5" w:right="-15"/>
        <w:rPr>
          <w:rFonts w:ascii="Times New Roman" w:hAnsi="Times New Roman" w:cs="Times New Roman"/>
          <w:b/>
          <w:sz w:val="28"/>
          <w:szCs w:val="28"/>
        </w:rPr>
      </w:pPr>
      <w:r w:rsidRPr="00D72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F25" w:rsidRPr="000F0600" w:rsidRDefault="00D72155" w:rsidP="00D0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721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9B2540" w:rsidRPr="009B2540" w:rsidRDefault="00D72155" w:rsidP="009B2540">
      <w:pPr>
        <w:numPr>
          <w:ilvl w:val="0"/>
          <w:numId w:val="3"/>
        </w:numPr>
        <w:spacing w:after="5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540" w:rsidRPr="009B2540">
        <w:rPr>
          <w:rFonts w:ascii="Times New Roman" w:hAnsi="Times New Roman" w:cs="Times New Roman"/>
          <w:sz w:val="28"/>
          <w:szCs w:val="28"/>
        </w:rPr>
        <w:t>рганизовать сотворчество воспитанников, родителей, педагогов в с</w:t>
      </w:r>
      <w:r>
        <w:rPr>
          <w:rFonts w:ascii="Times New Roman" w:hAnsi="Times New Roman" w:cs="Times New Roman"/>
          <w:sz w:val="28"/>
          <w:szCs w:val="28"/>
        </w:rPr>
        <w:t>овместном освоении данной темы.</w:t>
      </w:r>
    </w:p>
    <w:p w:rsidR="009B2540" w:rsidRPr="009B2540" w:rsidRDefault="009B2540" w:rsidP="009B2540">
      <w:pPr>
        <w:numPr>
          <w:ilvl w:val="0"/>
          <w:numId w:val="3"/>
        </w:numPr>
        <w:spacing w:after="5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B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Днем воинской славы России, </w:t>
      </w:r>
      <w:r w:rsidRPr="009B2540">
        <w:rPr>
          <w:rFonts w:ascii="Times New Roman" w:hAnsi="Times New Roman" w:cs="Times New Roman"/>
          <w:sz w:val="28"/>
          <w:szCs w:val="28"/>
        </w:rPr>
        <w:t>сообщить элементарные сведени</w:t>
      </w:r>
      <w:r w:rsidR="00D72155">
        <w:rPr>
          <w:rFonts w:ascii="Times New Roman" w:hAnsi="Times New Roman" w:cs="Times New Roman"/>
          <w:sz w:val="28"/>
          <w:szCs w:val="28"/>
        </w:rPr>
        <w:t>я о Великой Отечественной Войне.</w:t>
      </w:r>
      <w:r w:rsidRPr="009B2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40" w:rsidRPr="009B2540" w:rsidRDefault="00D72155" w:rsidP="009B2540">
      <w:pPr>
        <w:numPr>
          <w:ilvl w:val="0"/>
          <w:numId w:val="3"/>
        </w:numPr>
        <w:spacing w:after="5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2540" w:rsidRPr="009B2540">
        <w:rPr>
          <w:rFonts w:ascii="Times New Roman" w:hAnsi="Times New Roman" w:cs="Times New Roman"/>
          <w:sz w:val="28"/>
          <w:szCs w:val="28"/>
        </w:rPr>
        <w:t>точнить и расширить знания о памятника</w:t>
      </w:r>
      <w:r>
        <w:rPr>
          <w:rFonts w:ascii="Times New Roman" w:hAnsi="Times New Roman" w:cs="Times New Roman"/>
          <w:sz w:val="28"/>
          <w:szCs w:val="28"/>
        </w:rPr>
        <w:t>х, монументах города Зернограда.</w:t>
      </w:r>
      <w:r w:rsidR="009B2540" w:rsidRPr="009B2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99" w:rsidRPr="00784FEF" w:rsidRDefault="00D03B99" w:rsidP="00D03B99">
      <w:pPr>
        <w:numPr>
          <w:ilvl w:val="0"/>
          <w:numId w:val="3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Систематизировать, расширять и обобщать знания о Российской Армии, родах войск, военной техники.</w:t>
      </w:r>
    </w:p>
    <w:p w:rsidR="009B2540" w:rsidRPr="009B2540" w:rsidRDefault="00D72155" w:rsidP="009B2540">
      <w:pPr>
        <w:numPr>
          <w:ilvl w:val="0"/>
          <w:numId w:val="3"/>
        </w:numPr>
        <w:spacing w:after="5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2540" w:rsidRPr="009B2540">
        <w:rPr>
          <w:rFonts w:ascii="Times New Roman" w:hAnsi="Times New Roman" w:cs="Times New Roman"/>
          <w:sz w:val="28"/>
          <w:szCs w:val="28"/>
        </w:rPr>
        <w:t>азвивать речь воспитанников, обогащать, словарный запас  через, песни, стихотворе</w:t>
      </w:r>
      <w:r>
        <w:rPr>
          <w:rFonts w:ascii="Times New Roman" w:hAnsi="Times New Roman" w:cs="Times New Roman"/>
          <w:sz w:val="28"/>
          <w:szCs w:val="28"/>
        </w:rPr>
        <w:t>ния, монологи,  диалоги о войне.</w:t>
      </w:r>
      <w:r w:rsidR="009B2540" w:rsidRPr="009B2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25" w:rsidRDefault="00D03B99" w:rsidP="00D7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Развивающие</w:t>
      </w:r>
      <w:r w:rsidR="00D72155" w:rsidRPr="00D0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F25" w:rsidRPr="00784FEF" w:rsidRDefault="00112F25" w:rsidP="00112F2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:rsidR="00112F25" w:rsidRPr="00112F25" w:rsidRDefault="00112F25" w:rsidP="00D7215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гордости за своих земляков, за свою страну и народ.</w:t>
      </w:r>
    </w:p>
    <w:p w:rsidR="00D72155" w:rsidRPr="00D72155" w:rsidRDefault="00D72155" w:rsidP="00D7215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 (заучивание стихов), мышление, логику (делают выводы и умозаключения), внимание (умение видеть главное), творческие умения и способности.</w:t>
      </w:r>
    </w:p>
    <w:p w:rsidR="00D03B99" w:rsidRPr="00112F25" w:rsidRDefault="00D72155" w:rsidP="00112F2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Побуждать детей к совместной, познавательно-исследовательской, художественно-тв</w:t>
      </w:r>
      <w:r w:rsidR="0011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орческой и игровой деятельности </w:t>
      </w:r>
      <w:r w:rsidR="00D03B99" w:rsidRPr="0011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знакомство с подвигами советских солдат и тружеников тыла.</w:t>
      </w:r>
    </w:p>
    <w:p w:rsidR="00D72155" w:rsidRPr="00D03B99" w:rsidRDefault="00D03B99" w:rsidP="00D03B9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физические </w:t>
      </w:r>
      <w:r w:rsidR="0011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</w:t>
      </w:r>
      <w:r w:rsidRPr="0080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подвижные, коммуникативные, сюжетно-ролевые игры, эстафеты.</w:t>
      </w:r>
    </w:p>
    <w:p w:rsidR="00112F25" w:rsidRDefault="00D03B99" w:rsidP="00112F2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познавательные способности детей в процессе практической деятельности, интеллект ребенка, формировать наглядно-образное мышление, творческие способности, самостоятельность, навыки взаимоотношений </w:t>
      </w:r>
      <w:proofErr w:type="gramStart"/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F81E26" w:rsidRDefault="00F81E26" w:rsidP="00D7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72155" w:rsidRPr="00D03B99" w:rsidRDefault="00D72155" w:rsidP="00D7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03B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Воспитательн</w:t>
      </w:r>
      <w:r w:rsidR="00D03B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ые</w:t>
      </w:r>
    </w:p>
    <w:p w:rsidR="00D03B99" w:rsidRPr="00D03B99" w:rsidRDefault="00D03B99" w:rsidP="00D03B99">
      <w:pPr>
        <w:numPr>
          <w:ilvl w:val="0"/>
          <w:numId w:val="3"/>
        </w:numPr>
        <w:spacing w:after="5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2540">
        <w:rPr>
          <w:rFonts w:ascii="Times New Roman" w:hAnsi="Times New Roman" w:cs="Times New Roman"/>
          <w:sz w:val="28"/>
          <w:szCs w:val="28"/>
        </w:rPr>
        <w:t>оспитывать горд</w:t>
      </w:r>
      <w:r>
        <w:rPr>
          <w:rFonts w:ascii="Times New Roman" w:hAnsi="Times New Roman" w:cs="Times New Roman"/>
          <w:sz w:val="28"/>
          <w:szCs w:val="28"/>
        </w:rPr>
        <w:t>ость и уважение к ветеранам ВОВ.</w:t>
      </w:r>
      <w:r w:rsidRPr="009B2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55" w:rsidRPr="00802E86" w:rsidRDefault="00D72155" w:rsidP="00D7215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чувства;</w:t>
      </w:r>
    </w:p>
    <w:p w:rsidR="00D72155" w:rsidRPr="00D03B99" w:rsidRDefault="00D72155" w:rsidP="00D7215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быть такими же смелыми, отважными и благородными как воины-защитники;</w:t>
      </w:r>
    </w:p>
    <w:p w:rsidR="00D03B99" w:rsidRPr="00D03B99" w:rsidRDefault="00D03B99" w:rsidP="00D03B99">
      <w:pPr>
        <w:numPr>
          <w:ilvl w:val="0"/>
          <w:numId w:val="5"/>
        </w:numPr>
        <w:spacing w:after="5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2540">
        <w:rPr>
          <w:rFonts w:ascii="Times New Roman" w:hAnsi="Times New Roman" w:cs="Times New Roman"/>
          <w:sz w:val="28"/>
          <w:szCs w:val="28"/>
        </w:rPr>
        <w:t xml:space="preserve">существлять нравственно-патриотическое воспитание </w:t>
      </w:r>
      <w:proofErr w:type="gramStart"/>
      <w:r w:rsidRPr="009B25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540">
        <w:rPr>
          <w:rFonts w:ascii="Times New Roman" w:hAnsi="Times New Roman" w:cs="Times New Roman"/>
          <w:sz w:val="28"/>
          <w:szCs w:val="28"/>
        </w:rPr>
        <w:t xml:space="preserve">  на основе изучения истории своей страны. </w:t>
      </w:r>
    </w:p>
    <w:p w:rsidR="009B2540" w:rsidRPr="000F0600" w:rsidRDefault="00D72155" w:rsidP="00D03B9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дружеские, партнёрские взаимоотношения в игре.</w:t>
      </w:r>
    </w:p>
    <w:p w:rsidR="000F0600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0600" w:rsidRPr="00A64FAF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проекта</w:t>
      </w:r>
      <w:r w:rsidRPr="00A6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600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0600" w:rsidRPr="00A64FAF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</w:t>
      </w:r>
    </w:p>
    <w:p w:rsidR="000F0600" w:rsidRPr="000F0600" w:rsidRDefault="000F0600" w:rsidP="000F06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Повысится уровень осведомлённости дошкольников и их родителей об истории России в период Великой Отечественной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войны.</w:t>
      </w:r>
    </w:p>
    <w:p w:rsidR="000F0600" w:rsidRPr="000F0600" w:rsidRDefault="000F0600" w:rsidP="000F06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Пополнится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о ВОВ патриотический уголок.</w:t>
      </w:r>
    </w:p>
    <w:p w:rsidR="000F0600" w:rsidRPr="000F0600" w:rsidRDefault="000F0600" w:rsidP="000F06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иметь представления о военных профессиях, о родах войск армии РФ, об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памятных мест родного города.</w:t>
      </w:r>
    </w:p>
    <w:p w:rsidR="000F0600" w:rsidRPr="000F0600" w:rsidRDefault="000F0600" w:rsidP="000F06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Ознакомятся с произведениями поэтов, писателей и художников на военную тематику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600" w:rsidRPr="000F0600" w:rsidRDefault="000F0600" w:rsidP="000F06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Расширится словарный запас.</w:t>
      </w:r>
    </w:p>
    <w:p w:rsidR="000F0600" w:rsidRPr="000F0600" w:rsidRDefault="000F0600" w:rsidP="000F060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 </w:t>
      </w:r>
      <w:r w:rsidRPr="000F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дошкольников сформируются чувства привязанности, верности, чувства собственного досто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инства, гордости за свою Родину.</w:t>
      </w:r>
    </w:p>
    <w:p w:rsidR="000F0600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0600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64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Родители</w:t>
      </w:r>
    </w:p>
    <w:p w:rsidR="000F0600" w:rsidRPr="000F0600" w:rsidRDefault="000F0600" w:rsidP="000F06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и заинтересованные участники </w:t>
      </w:r>
      <w:r w:rsidRPr="000F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ориентированные на развитие у ребёнка потребности к познанию, общению с взрослыми и сверстниками, через совместную исследовательскую </w:t>
      </w:r>
      <w:r w:rsidRPr="000F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600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F0600" w:rsidRPr="00A64FAF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Педагоги:</w:t>
      </w:r>
    </w:p>
    <w:p w:rsidR="000F0600" w:rsidRPr="000F0600" w:rsidRDefault="000F0600" w:rsidP="000F06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инновационную деятельность.</w:t>
      </w:r>
    </w:p>
    <w:p w:rsidR="000F0600" w:rsidRPr="000F0600" w:rsidRDefault="000F0600" w:rsidP="000F06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вышают профессиональный уровень.</w:t>
      </w:r>
    </w:p>
    <w:p w:rsidR="000F0600" w:rsidRPr="000F0600" w:rsidRDefault="000F0600" w:rsidP="000F060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Пополняется методическая копилка (Фото, видео материалы, наработки и другой материал будет предлагаться для обмена опытом другим группам).</w:t>
      </w:r>
    </w:p>
    <w:p w:rsidR="000F0600" w:rsidRPr="000F0600" w:rsidRDefault="000F0600" w:rsidP="000F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3BD" w:rsidRDefault="005163BD" w:rsidP="00F81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6FB" w:rsidRDefault="00F81E26" w:rsidP="00F81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реализации проекта</w:t>
      </w:r>
    </w:p>
    <w:p w:rsidR="00F81E26" w:rsidRPr="00784FEF" w:rsidRDefault="00F81E26" w:rsidP="00F81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6FB" w:rsidRPr="00784FEF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этап – подготовительный.</w:t>
      </w:r>
    </w:p>
    <w:p w:rsidR="00DB66FB" w:rsidRPr="00784FEF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цели, задачи с детьми и родителями.</w:t>
      </w:r>
    </w:p>
    <w:p w:rsidR="00DB66FB" w:rsidRPr="00784FEF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DB66FB" w:rsidRPr="00784FEF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 проекта.</w:t>
      </w:r>
    </w:p>
    <w:p w:rsidR="00DB66FB" w:rsidRPr="00784FEF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– основной (практический).</w:t>
      </w:r>
    </w:p>
    <w:p w:rsidR="00DB66FB" w:rsidRPr="00784FEF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</w:t>
      </w:r>
      <w:proofErr w:type="spellStart"/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методов и приёмов по расширению знаний детей о Российской Армии, родах войск, военной техники.</w:t>
      </w:r>
    </w:p>
    <w:p w:rsidR="00DB66FB" w:rsidRPr="00784FEF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детей.</w:t>
      </w:r>
    </w:p>
    <w:p w:rsidR="00D24B7D" w:rsidRDefault="00DB66FB" w:rsidP="00D24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этап – заключительный.</w:t>
      </w:r>
    </w:p>
    <w:p w:rsidR="00D24B7D" w:rsidRPr="00D24B7D" w:rsidRDefault="00D24B7D" w:rsidP="00D24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 по реализации проекта;</w:t>
      </w:r>
    </w:p>
    <w:p w:rsidR="00D24B7D" w:rsidRDefault="00D24B7D" w:rsidP="00D2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24B7D" w:rsidRDefault="00D24B7D" w:rsidP="00D2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B66FB" w:rsidRPr="00D24B7D" w:rsidRDefault="00DB66FB" w:rsidP="00D2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Реализация проекта</w:t>
      </w:r>
    </w:p>
    <w:p w:rsidR="00DB66FB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</w:t>
      </w:r>
    </w:p>
    <w:p w:rsidR="002A370C" w:rsidRPr="00784FEF" w:rsidRDefault="002A370C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6FB" w:rsidRPr="00D24B7D" w:rsidRDefault="00DB66FB" w:rsidP="00D24B7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материалами по вопросам нравственно-патриотического воспитания</w:t>
      </w:r>
      <w:r w:rsid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6FB" w:rsidRPr="00D24B7D" w:rsidRDefault="00DB66FB" w:rsidP="00D24B7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по реализации проекта</w:t>
      </w:r>
      <w:r w:rsid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6FB" w:rsidRPr="00D24B7D" w:rsidRDefault="00DB66FB" w:rsidP="00D24B7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литературы, иллюстраций с учётом темы проекта</w:t>
      </w:r>
      <w:r w:rsid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6FB" w:rsidRPr="00D24B7D" w:rsidRDefault="00DB66FB" w:rsidP="00D24B7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Стихи, загадки, рассказы об армии, Родине</w:t>
      </w:r>
      <w:r w:rsid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6FB" w:rsidRDefault="00DB66FB" w:rsidP="00D24B7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по данной тематике</w:t>
      </w:r>
    </w:p>
    <w:p w:rsidR="00D24B7D" w:rsidRPr="00D24B7D" w:rsidRDefault="00D24B7D" w:rsidP="00352E1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6FB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</w:t>
      </w:r>
    </w:p>
    <w:p w:rsidR="002A370C" w:rsidRPr="00784FEF" w:rsidRDefault="002A370C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6FB" w:rsidRPr="00D24B7D" w:rsidRDefault="00DB66FB" w:rsidP="00D24B7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интегрированной образовательной дея</w:t>
      </w:r>
      <w:r w:rsidR="00C5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 </w:t>
      </w:r>
      <w:r w:rsidR="00C56612" w:rsidRPr="00D24B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«Ордена и медали Великой Отечественной войны»</w:t>
      </w: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6FB" w:rsidRPr="00D24B7D" w:rsidRDefault="00DB66FB" w:rsidP="00D24B7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предметно-развивающей среды групповых помещений в соответствии с тематикой проекта. </w:t>
      </w:r>
    </w:p>
    <w:p w:rsidR="00DB66FB" w:rsidRPr="00D24B7D" w:rsidRDefault="00DB66FB" w:rsidP="00D24B7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продуктивного художественно-творческого направления развития детей по данной тематике</w:t>
      </w:r>
    </w:p>
    <w:p w:rsidR="00DB66FB" w:rsidRPr="00D24B7D" w:rsidRDefault="00DB66FB" w:rsidP="00D24B7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 об армии, солдатах; пословицы о мужестве, о войнах, о доблести.</w:t>
      </w:r>
    </w:p>
    <w:p w:rsidR="00DB66FB" w:rsidRPr="00D24B7D" w:rsidRDefault="00DB66FB" w:rsidP="00D24B7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 </w:t>
      </w:r>
      <w:r w:rsidRPr="00D2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«военная техника»</w:t>
      </w: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2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«солдаты на посту»</w:t>
      </w: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1DA" w:rsidRDefault="00DB66FB" w:rsidP="00C5661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теме</w:t>
      </w:r>
      <w:r w:rsidR="00235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«Защитники Отечества, </w:t>
      </w:r>
      <w:r w:rsidR="00C56612" w:rsidRPr="0078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говорят наша армия родная?»</w:t>
      </w:r>
      <w:r w:rsidR="0023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«Герои-земляки».</w:t>
      </w:r>
    </w:p>
    <w:p w:rsidR="00C56612" w:rsidRPr="002351DA" w:rsidRDefault="00DB66FB" w:rsidP="00C5661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по теме проекта: «Найди отличия», «Выложи фигуру» (выложить из с</w:t>
      </w:r>
      <w:r w:rsidR="00C56612" w:rsidRPr="0023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четных палочек военную технику), «Кто больше назовет родов войск?»</w:t>
      </w:r>
    </w:p>
    <w:p w:rsidR="00DB66FB" w:rsidRPr="00C56612" w:rsidRDefault="00DB66FB" w:rsidP="00C5661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 деятельность по тематике проекта </w:t>
      </w:r>
      <w:r w:rsidRPr="00C56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«Моряки»</w:t>
      </w:r>
      <w:r w:rsidRPr="00C5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56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«Танкисты»</w:t>
      </w:r>
      <w:r w:rsidRPr="00C5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56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«Лётчики»</w:t>
      </w:r>
      <w:r w:rsidRPr="00C5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6FB" w:rsidRPr="00D24B7D" w:rsidRDefault="00DB66FB" w:rsidP="00D24B7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 по теме проекта: А. Митяев «Почему армия всем родная», Л. Кассиль «Твои защитники», С. </w:t>
      </w:r>
      <w:proofErr w:type="spellStart"/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«Шел по улице солдат».</w:t>
      </w:r>
    </w:p>
    <w:p w:rsidR="002351DA" w:rsidRDefault="00C56612" w:rsidP="002351D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B66FB"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Васильев «Россия», З. Александрова «Дозор», В. Степанов «Наша армия».</w:t>
      </w:r>
    </w:p>
    <w:p w:rsidR="002351DA" w:rsidRDefault="002351DA" w:rsidP="002351D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игры, спортивные игры, игры – эстафеты:</w:t>
      </w:r>
      <w:r w:rsidRPr="0023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«Разведка», «Встречные перебежки», «Попади в цель», «Меткий стрелок», «Полоса препятствий», «Метание гранат», «Летчики – на аэродром».</w:t>
      </w:r>
      <w:proofErr w:type="gramEnd"/>
    </w:p>
    <w:p w:rsidR="002351DA" w:rsidRDefault="002351DA" w:rsidP="002351D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гимнастика:</w:t>
      </w:r>
      <w:r w:rsidRPr="0023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«Бойцы – молодцы», «Пальчики – солдатики».</w:t>
      </w:r>
    </w:p>
    <w:p w:rsidR="002351DA" w:rsidRPr="002351DA" w:rsidRDefault="002351DA" w:rsidP="002351D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глаз:</w:t>
      </w:r>
      <w:r w:rsidRPr="0023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«Самолет летит».</w:t>
      </w:r>
    </w:p>
    <w:p w:rsidR="002351DA" w:rsidRDefault="002351DA" w:rsidP="002351D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развлечение</w:t>
      </w:r>
    </w:p>
    <w:p w:rsidR="002A370C" w:rsidRPr="002A370C" w:rsidRDefault="002A370C" w:rsidP="002A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6FB" w:rsidRPr="00784FEF" w:rsidRDefault="00DB66FB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</w:t>
      </w:r>
    </w:p>
    <w:p w:rsidR="00D24B7D" w:rsidRDefault="00D24B7D" w:rsidP="00D24B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«</w:t>
      </w:r>
      <w:r w:rsidRPr="00002276">
        <w:rPr>
          <w:rFonts w:ascii="Times New Roman" w:hAnsi="Times New Roman" w:cs="Times New Roman"/>
          <w:sz w:val="28"/>
          <w:szCs w:val="28"/>
        </w:rPr>
        <w:t>Нам не дано забыть</w:t>
      </w:r>
      <w:r w:rsidRPr="00A6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66FB" w:rsidRPr="00D24B7D" w:rsidRDefault="00DB66FB" w:rsidP="00D24B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развл</w:t>
      </w:r>
      <w:r w:rsid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«Солдаты на учении</w:t>
      </w:r>
      <w:r w:rsidRPr="00D2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B66FB" w:rsidRPr="00D24B7D" w:rsidRDefault="00D24B7D" w:rsidP="00D24B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</w:t>
      </w:r>
      <w:r w:rsidRPr="00D2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24B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«Ордена и медали Великой Отечественной войны»</w:t>
      </w:r>
    </w:p>
    <w:p w:rsidR="002351DA" w:rsidRPr="008E15A0" w:rsidRDefault="00D24B7D" w:rsidP="002351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Экскурсия на Аллею Героев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(чтение стихов, возложение цветов, минута молчания)</w:t>
      </w:r>
    </w:p>
    <w:p w:rsidR="00DB66FB" w:rsidRDefault="005163BD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5163BD" w:rsidRPr="00784FEF" w:rsidRDefault="005163BD" w:rsidP="00DB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6FB" w:rsidRPr="002A370C" w:rsidRDefault="00DB66FB" w:rsidP="002A370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Битютская</w:t>
      </w:r>
      <w:proofErr w:type="spellEnd"/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П. «Система педагогического проектирования: опыт работы, проекты» - Волгоград: Учитель, 2012</w:t>
      </w:r>
    </w:p>
    <w:p w:rsidR="00DB66FB" w:rsidRPr="002A370C" w:rsidRDefault="00DB66FB" w:rsidP="002A370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Голицына Н. С. «Конспекты комплексно – тематических занятий. </w:t>
      </w:r>
      <w:r w:rsidR="002A370C"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группа. Интегрированный подход» - М.: Издательство «Скрипторий 2003», 2013</w:t>
      </w:r>
    </w:p>
    <w:p w:rsidR="00DB66FB" w:rsidRPr="002A370C" w:rsidRDefault="00DB66FB" w:rsidP="002A370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Затулина Г. Я. «Конспекты комплексных занятий по развитию речи. </w:t>
      </w:r>
      <w:r w:rsidR="002A370C"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группа» - Центр педагогического образования, 2008.</w:t>
      </w:r>
    </w:p>
    <w:p w:rsidR="00DB66FB" w:rsidRPr="002A370C" w:rsidRDefault="00DB66FB" w:rsidP="002A370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Леонова Н.Н. Художественное творчество. Освоение содержания образовательной области по программе «Детство»: планирование, конспекты. </w:t>
      </w:r>
      <w:r w:rsidR="002A370C"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группа/авт. - сост. Н.Н. Леонова. – Волгоград: Учитель, 2014.</w:t>
      </w:r>
    </w:p>
    <w:p w:rsidR="00DB66FB" w:rsidRDefault="00DB66FB" w:rsidP="002A370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Изобразительная деятельность в детском саду: планирование, конспекты занятий, методические рекомендации. </w:t>
      </w:r>
      <w:r w:rsidR="002A370C"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Pr="002A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группа. – М.: «КАРАПУЗ - ДИДАКТИКА», 2009.</w:t>
      </w:r>
    </w:p>
    <w:p w:rsidR="002A370C" w:rsidRPr="002A370C" w:rsidRDefault="002A370C" w:rsidP="002A370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DB66FB" w:rsidRPr="00784FEF" w:rsidRDefault="008E15A0" w:rsidP="00DB66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4195" y="6821805"/>
            <wp:positionH relativeFrom="margin">
              <wp:align>center</wp:align>
            </wp:positionH>
            <wp:positionV relativeFrom="margin">
              <wp:align>bottom</wp:align>
            </wp:positionV>
            <wp:extent cx="5435600" cy="3267075"/>
            <wp:effectExtent l="0" t="0" r="0" b="9525"/>
            <wp:wrapSquare wrapText="bothSides"/>
            <wp:docPr id="2" name="Рисунок 2" descr="С Днём Побед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Днём Победы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B66FB" w:rsidRPr="00784FEF" w:rsidSect="005163BD">
      <w:pgSz w:w="11906" w:h="16838"/>
      <w:pgMar w:top="851" w:right="849" w:bottom="709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7DE"/>
    <w:multiLevelType w:val="hybridMultilevel"/>
    <w:tmpl w:val="04CA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1DDC"/>
    <w:multiLevelType w:val="multilevel"/>
    <w:tmpl w:val="899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21C3"/>
    <w:multiLevelType w:val="hybridMultilevel"/>
    <w:tmpl w:val="BCCED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E6545"/>
    <w:multiLevelType w:val="multilevel"/>
    <w:tmpl w:val="CB3C33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3253D"/>
    <w:multiLevelType w:val="multilevel"/>
    <w:tmpl w:val="AF9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F6EAC"/>
    <w:multiLevelType w:val="hybridMultilevel"/>
    <w:tmpl w:val="8FA6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0CD7"/>
    <w:multiLevelType w:val="hybridMultilevel"/>
    <w:tmpl w:val="7682D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F727F"/>
    <w:multiLevelType w:val="hybridMultilevel"/>
    <w:tmpl w:val="69683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B2461"/>
    <w:multiLevelType w:val="hybridMultilevel"/>
    <w:tmpl w:val="9FEE1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942D8"/>
    <w:multiLevelType w:val="hybridMultilevel"/>
    <w:tmpl w:val="45D21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71E32"/>
    <w:multiLevelType w:val="hybridMultilevel"/>
    <w:tmpl w:val="40020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4131"/>
    <w:multiLevelType w:val="multilevel"/>
    <w:tmpl w:val="54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D5512"/>
    <w:multiLevelType w:val="hybridMultilevel"/>
    <w:tmpl w:val="A008D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F3499"/>
    <w:multiLevelType w:val="hybridMultilevel"/>
    <w:tmpl w:val="40C07314"/>
    <w:lvl w:ilvl="0" w:tplc="32F4099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0A266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80AF2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69A00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A84C60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03714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84ACE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08CFE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AA1DC8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FD0660"/>
    <w:multiLevelType w:val="hybridMultilevel"/>
    <w:tmpl w:val="CD583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B"/>
    <w:rsid w:val="000F0600"/>
    <w:rsid w:val="00112F25"/>
    <w:rsid w:val="001E115E"/>
    <w:rsid w:val="002351DA"/>
    <w:rsid w:val="002A370C"/>
    <w:rsid w:val="00352E10"/>
    <w:rsid w:val="005163BD"/>
    <w:rsid w:val="00733FD4"/>
    <w:rsid w:val="007812ED"/>
    <w:rsid w:val="00784FEF"/>
    <w:rsid w:val="008E15A0"/>
    <w:rsid w:val="009B2540"/>
    <w:rsid w:val="00AA0887"/>
    <w:rsid w:val="00C5401D"/>
    <w:rsid w:val="00C55DBD"/>
    <w:rsid w:val="00C56612"/>
    <w:rsid w:val="00CD5155"/>
    <w:rsid w:val="00D03B99"/>
    <w:rsid w:val="00D24B7D"/>
    <w:rsid w:val="00D72155"/>
    <w:rsid w:val="00DB66FB"/>
    <w:rsid w:val="00EA673D"/>
    <w:rsid w:val="00F12049"/>
    <w:rsid w:val="00F1756E"/>
    <w:rsid w:val="00F42FE3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6FB"/>
  </w:style>
  <w:style w:type="character" w:customStyle="1" w:styleId="10">
    <w:name w:val="Заголовок 1 Знак"/>
    <w:basedOn w:val="a0"/>
    <w:link w:val="1"/>
    <w:uiPriority w:val="9"/>
    <w:rsid w:val="00DB6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Дата1"/>
    <w:basedOn w:val="a"/>
    <w:rsid w:val="00D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66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2049"/>
    <w:pPr>
      <w:ind w:left="720"/>
      <w:contextualSpacing/>
    </w:pPr>
  </w:style>
  <w:style w:type="paragraph" w:styleId="a6">
    <w:name w:val="No Spacing"/>
    <w:link w:val="a7"/>
    <w:uiPriority w:val="1"/>
    <w:qFormat/>
    <w:rsid w:val="00352E1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52E1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66FB"/>
  </w:style>
  <w:style w:type="character" w:customStyle="1" w:styleId="10">
    <w:name w:val="Заголовок 1 Знак"/>
    <w:basedOn w:val="a0"/>
    <w:link w:val="1"/>
    <w:uiPriority w:val="9"/>
    <w:rsid w:val="00DB6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Дата1"/>
    <w:basedOn w:val="a"/>
    <w:rsid w:val="00D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B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66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2049"/>
    <w:pPr>
      <w:ind w:left="720"/>
      <w:contextualSpacing/>
    </w:pPr>
  </w:style>
  <w:style w:type="paragraph" w:styleId="a6">
    <w:name w:val="No Spacing"/>
    <w:link w:val="a7"/>
    <w:uiPriority w:val="1"/>
    <w:qFormat/>
    <w:rsid w:val="00352E1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52E1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75B21DCCE149F08E4F2530C9A95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ADF85-C46A-4706-B97D-3252D1EB8AF7}"/>
      </w:docPartPr>
      <w:docPartBody>
        <w:p w:rsidR="00000000" w:rsidRDefault="001D4AAE" w:rsidP="001D4AAE">
          <w:pPr>
            <w:pStyle w:val="3275B21DCCE149F08E4F2530C9A95D5A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81D18F55EA484EBEA033BE3CA61FC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101B5-FF32-4D2C-8BCC-3EE38510736A}"/>
      </w:docPartPr>
      <w:docPartBody>
        <w:p w:rsidR="00000000" w:rsidRDefault="001D4AAE" w:rsidP="001D4AAE">
          <w:pPr>
            <w:pStyle w:val="81D18F55EA484EBEA033BE3CA61FC13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97ED369B7FA49F4A6E7D0A3EFCDA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FE3BA-48D7-4F7C-BD38-4927F14B0E76}"/>
      </w:docPartPr>
      <w:docPartBody>
        <w:p w:rsidR="00000000" w:rsidRDefault="001D4AAE" w:rsidP="001D4AAE">
          <w:pPr>
            <w:pStyle w:val="A97ED369B7FA49F4A6E7D0A3EFCDAF4D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E"/>
    <w:rsid w:val="001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5B21DCCE149F08E4F2530C9A95D5A">
    <w:name w:val="3275B21DCCE149F08E4F2530C9A95D5A"/>
    <w:rsid w:val="001D4AAE"/>
  </w:style>
  <w:style w:type="paragraph" w:customStyle="1" w:styleId="81D18F55EA484EBEA033BE3CA61FC136">
    <w:name w:val="81D18F55EA484EBEA033BE3CA61FC136"/>
    <w:rsid w:val="001D4AAE"/>
  </w:style>
  <w:style w:type="paragraph" w:customStyle="1" w:styleId="291204354B22475884BC876FB51AABB5">
    <w:name w:val="291204354B22475884BC876FB51AABB5"/>
    <w:rsid w:val="001D4AAE"/>
  </w:style>
  <w:style w:type="paragraph" w:customStyle="1" w:styleId="2A693BF398F0405189F1F2674F518E36">
    <w:name w:val="2A693BF398F0405189F1F2674F518E36"/>
    <w:rsid w:val="001D4AAE"/>
  </w:style>
  <w:style w:type="paragraph" w:customStyle="1" w:styleId="A97ED369B7FA49F4A6E7D0A3EFCDAF4D">
    <w:name w:val="A97ED369B7FA49F4A6E7D0A3EFCDAF4D"/>
    <w:rsid w:val="001D4A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5B21DCCE149F08E4F2530C9A95D5A">
    <w:name w:val="3275B21DCCE149F08E4F2530C9A95D5A"/>
    <w:rsid w:val="001D4AAE"/>
  </w:style>
  <w:style w:type="paragraph" w:customStyle="1" w:styleId="81D18F55EA484EBEA033BE3CA61FC136">
    <w:name w:val="81D18F55EA484EBEA033BE3CA61FC136"/>
    <w:rsid w:val="001D4AAE"/>
  </w:style>
  <w:style w:type="paragraph" w:customStyle="1" w:styleId="291204354B22475884BC876FB51AABB5">
    <w:name w:val="291204354B22475884BC876FB51AABB5"/>
    <w:rsid w:val="001D4AAE"/>
  </w:style>
  <w:style w:type="paragraph" w:customStyle="1" w:styleId="2A693BF398F0405189F1F2674F518E36">
    <w:name w:val="2A693BF398F0405189F1F2674F518E36"/>
    <w:rsid w:val="001D4AAE"/>
  </w:style>
  <w:style w:type="paragraph" w:customStyle="1" w:styleId="A97ED369B7FA49F4A6E7D0A3EFCDAF4D">
    <w:name w:val="A97ED369B7FA49F4A6E7D0A3EFCDAF4D"/>
    <w:rsid w:val="001D4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 «Дни Воинской славы» в старшей группе «Почемучки»</vt:lpstr>
    </vt:vector>
  </TitlesOfParts>
  <Company>МБДОУ детский сад «Звездочка» г.Зернограда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«Дни Воинской славы» в старшей группе «Почемучки»</dc:title>
  <dc:subject/>
  <dc:creator/>
  <cp:keywords/>
  <dc:description/>
  <cp:lastModifiedBy>Логопед</cp:lastModifiedBy>
  <cp:revision>7</cp:revision>
  <dcterms:created xsi:type="dcterms:W3CDTF">2019-11-28T09:53:00Z</dcterms:created>
  <dcterms:modified xsi:type="dcterms:W3CDTF">2019-12-16T12:40:00Z</dcterms:modified>
</cp:coreProperties>
</file>